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146" w:rsidRDefault="00603146" w:rsidP="00603146">
      <w:pPr>
        <w:pBdr>
          <w:bottom w:val="double" w:sz="24" w:space="1" w:color="000000"/>
        </w:pBdr>
        <w:spacing w:after="60" w:line="320" w:lineRule="exact"/>
        <w:ind w:left="-1005" w:right="-284"/>
        <w:jc w:val="center"/>
        <w:rPr>
          <w:rFonts w:ascii="Courier New" w:hAnsi="Courier New"/>
          <w:b/>
          <w:spacing w:val="-14"/>
          <w:sz w:val="28"/>
        </w:rPr>
      </w:pPr>
      <w:r>
        <w:rPr>
          <w:rFonts w:ascii="Courier New" w:hAnsi="Courier New"/>
          <w:b/>
          <w:sz w:val="28"/>
        </w:rPr>
        <w:t xml:space="preserve">ИНФОРМАЦИЯ ГОСУДАРСТВЕННОГО ОРГАНА КОСТРОМСКОЙ ОБЛАСТИ </w:t>
      </w:r>
    </w:p>
    <w:p w:rsidR="00603146" w:rsidRPr="00A80037" w:rsidRDefault="00603146" w:rsidP="00603146">
      <w:pPr>
        <w:pBdr>
          <w:bottom w:val="double" w:sz="24" w:space="1" w:color="000000"/>
        </w:pBdr>
        <w:spacing w:after="120" w:line="240" w:lineRule="exact"/>
        <w:ind w:left="-1005" w:right="-284"/>
        <w:jc w:val="center"/>
        <w:rPr>
          <w:i/>
          <w:sz w:val="24"/>
        </w:rPr>
      </w:pPr>
      <w:r>
        <w:rPr>
          <w:rFonts w:ascii="Courier New" w:hAnsi="Courier New"/>
          <w:b/>
          <w:spacing w:val="-14"/>
          <w:sz w:val="28"/>
        </w:rPr>
        <w:t>«</w:t>
      </w:r>
      <w:r>
        <w:rPr>
          <w:rFonts w:ascii="Courier New" w:hAnsi="Courier New"/>
          <w:b/>
          <w:spacing w:val="-22"/>
          <w:sz w:val="28"/>
        </w:rPr>
        <w:t>УПОЛНОМОЧЕННЫЙ ПО ПРАВАМ ЧЕЛОВЕКА В КОСТРОМСКОЙ ОБЛАСТИ И ЕГО АППАРАТ»</w:t>
      </w:r>
    </w:p>
    <w:p w:rsidR="00847515" w:rsidRDefault="00847515" w:rsidP="00847515">
      <w:pPr>
        <w:tabs>
          <w:tab w:val="left" w:pos="1498"/>
        </w:tabs>
        <w:spacing w:after="0" w:line="240" w:lineRule="auto"/>
        <w:ind w:left="2977"/>
        <w:jc w:val="both"/>
        <w:rPr>
          <w:rFonts w:ascii="Times New Roman" w:eastAsia="Times New Roman CYR" w:hAnsi="Times New Roman" w:cs="Times New Roman CYR"/>
          <w:i/>
          <w:spacing w:val="-6"/>
          <w:kern w:val="28"/>
          <w:sz w:val="28"/>
          <w:szCs w:val="28"/>
        </w:rPr>
      </w:pPr>
    </w:p>
    <w:p w:rsidR="00523803" w:rsidRPr="00FA5B94" w:rsidRDefault="00523803" w:rsidP="00523803">
      <w:pPr>
        <w:tabs>
          <w:tab w:val="left" w:pos="1498"/>
        </w:tabs>
        <w:spacing w:after="0" w:line="240" w:lineRule="auto"/>
        <w:jc w:val="center"/>
        <w:rPr>
          <w:rFonts w:ascii="Times New Roman" w:eastAsia="Times New Roman CYR" w:hAnsi="Times New Roman" w:cs="Times New Roman CYR"/>
          <w:b/>
          <w:spacing w:val="-6"/>
          <w:kern w:val="28"/>
          <w:sz w:val="28"/>
          <w:szCs w:val="28"/>
        </w:rPr>
      </w:pPr>
      <w:r w:rsidRPr="00FA5B94">
        <w:rPr>
          <w:rFonts w:ascii="Times New Roman" w:eastAsia="Times New Roman CYR" w:hAnsi="Times New Roman" w:cs="Times New Roman CYR"/>
          <w:b/>
          <w:spacing w:val="-6"/>
          <w:kern w:val="28"/>
          <w:sz w:val="28"/>
          <w:szCs w:val="28"/>
        </w:rPr>
        <w:t xml:space="preserve">Новое в законодательстве о правах </w:t>
      </w:r>
      <w:proofErr w:type="gramStart"/>
      <w:r w:rsidRPr="00FA5B94">
        <w:rPr>
          <w:rFonts w:ascii="Times New Roman" w:eastAsia="Times New Roman CYR" w:hAnsi="Times New Roman" w:cs="Times New Roman CYR"/>
          <w:b/>
          <w:spacing w:val="-6"/>
          <w:kern w:val="28"/>
          <w:sz w:val="28"/>
          <w:szCs w:val="28"/>
        </w:rPr>
        <w:t>задержанного</w:t>
      </w:r>
      <w:proofErr w:type="gramEnd"/>
    </w:p>
    <w:p w:rsidR="00523803" w:rsidRDefault="00523803" w:rsidP="00523803">
      <w:pPr>
        <w:tabs>
          <w:tab w:val="left" w:pos="1498"/>
        </w:tabs>
        <w:spacing w:after="0" w:line="240" w:lineRule="auto"/>
        <w:jc w:val="center"/>
        <w:rPr>
          <w:rFonts w:ascii="Times New Roman" w:eastAsia="Times New Roman CYR" w:hAnsi="Times New Roman" w:cs="Times New Roman CYR"/>
          <w:i/>
          <w:spacing w:val="-6"/>
          <w:kern w:val="28"/>
          <w:sz w:val="28"/>
          <w:szCs w:val="28"/>
        </w:rPr>
      </w:pPr>
    </w:p>
    <w:p w:rsidR="00813494" w:rsidRPr="007C1E50" w:rsidRDefault="00523803" w:rsidP="00847515">
      <w:pPr>
        <w:tabs>
          <w:tab w:val="left" w:pos="1498"/>
        </w:tabs>
        <w:spacing w:after="0" w:line="240" w:lineRule="auto"/>
        <w:ind w:left="2977"/>
        <w:jc w:val="both"/>
        <w:rPr>
          <w:rFonts w:ascii="Times New Roman" w:eastAsia="Times New Roman CYR" w:hAnsi="Times New Roman" w:cs="Times New Roman CYR"/>
          <w:i/>
          <w:spacing w:val="-6"/>
          <w:kern w:val="28"/>
          <w:sz w:val="28"/>
          <w:szCs w:val="28"/>
        </w:rPr>
      </w:pPr>
      <w:r>
        <w:rPr>
          <w:rFonts w:ascii="Times New Roman" w:eastAsia="Times New Roman CYR" w:hAnsi="Times New Roman" w:cs="Times New Roman CYR"/>
          <w:i/>
          <w:spacing w:val="-6"/>
          <w:kern w:val="28"/>
          <w:sz w:val="28"/>
          <w:szCs w:val="28"/>
        </w:rPr>
        <w:t>Изменения</w:t>
      </w:r>
      <w:r w:rsidR="001E6F61">
        <w:rPr>
          <w:rFonts w:ascii="Times New Roman" w:eastAsia="Times New Roman CYR" w:hAnsi="Times New Roman" w:cs="Times New Roman CYR"/>
          <w:i/>
          <w:spacing w:val="-6"/>
          <w:kern w:val="28"/>
          <w:sz w:val="28"/>
          <w:szCs w:val="28"/>
        </w:rPr>
        <w:t>,</w:t>
      </w:r>
      <w:r>
        <w:rPr>
          <w:rFonts w:ascii="Times New Roman" w:eastAsia="Times New Roman CYR" w:hAnsi="Times New Roman" w:cs="Times New Roman CYR"/>
          <w:i/>
          <w:spacing w:val="-6"/>
          <w:kern w:val="28"/>
          <w:sz w:val="28"/>
          <w:szCs w:val="28"/>
        </w:rPr>
        <w:t xml:space="preserve"> внесе</w:t>
      </w:r>
      <w:r w:rsidR="001E6F61">
        <w:rPr>
          <w:rFonts w:ascii="Times New Roman" w:eastAsia="Times New Roman CYR" w:hAnsi="Times New Roman" w:cs="Times New Roman CYR"/>
          <w:i/>
          <w:spacing w:val="-6"/>
          <w:kern w:val="28"/>
          <w:sz w:val="28"/>
          <w:szCs w:val="28"/>
        </w:rPr>
        <w:t>н</w:t>
      </w:r>
      <w:r>
        <w:rPr>
          <w:rFonts w:ascii="Times New Roman" w:eastAsia="Times New Roman CYR" w:hAnsi="Times New Roman" w:cs="Times New Roman CYR"/>
          <w:i/>
          <w:spacing w:val="-6"/>
          <w:kern w:val="28"/>
          <w:sz w:val="28"/>
          <w:szCs w:val="28"/>
        </w:rPr>
        <w:t>ны</w:t>
      </w:r>
      <w:r w:rsidR="001E6F61">
        <w:rPr>
          <w:rFonts w:ascii="Times New Roman" w:eastAsia="Times New Roman CYR" w:hAnsi="Times New Roman" w:cs="Times New Roman CYR"/>
          <w:i/>
          <w:spacing w:val="-6"/>
          <w:kern w:val="28"/>
          <w:sz w:val="28"/>
          <w:szCs w:val="28"/>
        </w:rPr>
        <w:t>е</w:t>
      </w:r>
      <w:r w:rsidR="00EB15CE">
        <w:rPr>
          <w:rFonts w:ascii="Times New Roman" w:eastAsia="Times New Roman CYR" w:hAnsi="Times New Roman" w:cs="Times New Roman CYR"/>
          <w:i/>
          <w:spacing w:val="-6"/>
          <w:kern w:val="28"/>
          <w:sz w:val="28"/>
          <w:szCs w:val="28"/>
        </w:rPr>
        <w:t xml:space="preserve"> в Уголовно-процессуальный кодекс Российской Федерации</w:t>
      </w:r>
      <w:r w:rsidR="001E6F61">
        <w:rPr>
          <w:rFonts w:ascii="Times New Roman" w:eastAsia="Times New Roman CYR" w:hAnsi="Times New Roman" w:cs="Times New Roman CYR"/>
          <w:i/>
          <w:spacing w:val="-6"/>
          <w:kern w:val="28"/>
          <w:sz w:val="28"/>
          <w:szCs w:val="28"/>
        </w:rPr>
        <w:t>,</w:t>
      </w:r>
      <w:r w:rsidR="00EB15CE">
        <w:rPr>
          <w:rFonts w:ascii="Times New Roman" w:eastAsia="Times New Roman CYR" w:hAnsi="Times New Roman" w:cs="Times New Roman CYR"/>
          <w:i/>
          <w:spacing w:val="-6"/>
          <w:kern w:val="28"/>
          <w:sz w:val="28"/>
          <w:szCs w:val="28"/>
        </w:rPr>
        <w:t xml:space="preserve"> гарантируют </w:t>
      </w:r>
      <w:proofErr w:type="gramStart"/>
      <w:r w:rsidR="00EB15CE">
        <w:rPr>
          <w:rFonts w:ascii="Times New Roman" w:eastAsia="Times New Roman CYR" w:hAnsi="Times New Roman" w:cs="Times New Roman CYR"/>
          <w:i/>
          <w:spacing w:val="-6"/>
          <w:kern w:val="28"/>
          <w:sz w:val="28"/>
          <w:szCs w:val="28"/>
        </w:rPr>
        <w:t>задержанным</w:t>
      </w:r>
      <w:proofErr w:type="gramEnd"/>
      <w:r w:rsidR="00EB15CE">
        <w:rPr>
          <w:rFonts w:ascii="Times New Roman" w:eastAsia="Times New Roman CYR" w:hAnsi="Times New Roman" w:cs="Times New Roman CYR"/>
          <w:i/>
          <w:spacing w:val="-6"/>
          <w:kern w:val="28"/>
          <w:sz w:val="28"/>
          <w:szCs w:val="28"/>
        </w:rPr>
        <w:t xml:space="preserve"> право на телефонный звонок</w:t>
      </w:r>
    </w:p>
    <w:p w:rsidR="00546381" w:rsidRPr="00AA0E2E" w:rsidRDefault="00546381" w:rsidP="00EB15CE">
      <w:pPr>
        <w:suppressAutoHyphens w:val="0"/>
        <w:autoSpaceDE w:val="0"/>
        <w:autoSpaceDN w:val="0"/>
        <w:adjustRightInd w:val="0"/>
        <w:spacing w:before="60" w:after="0"/>
        <w:ind w:firstLine="539"/>
        <w:jc w:val="both"/>
        <w:outlineLvl w:val="3"/>
        <w:rPr>
          <w:rFonts w:ascii="Times New Roman" w:hAnsi="Times New Roman"/>
          <w:kern w:val="0"/>
          <w:sz w:val="28"/>
          <w:szCs w:val="28"/>
          <w:lang w:eastAsia="ru-RU"/>
        </w:rPr>
      </w:pPr>
    </w:p>
    <w:p w:rsidR="00523803" w:rsidRPr="00AA0E2E" w:rsidRDefault="00EB15CE" w:rsidP="00FA5B94">
      <w:pPr>
        <w:suppressAutoHyphens w:val="0"/>
        <w:autoSpaceDE w:val="0"/>
        <w:autoSpaceDN w:val="0"/>
        <w:adjustRightInd w:val="0"/>
        <w:spacing w:before="60" w:after="0"/>
        <w:ind w:firstLine="709"/>
        <w:jc w:val="both"/>
        <w:outlineLvl w:val="3"/>
        <w:rPr>
          <w:rFonts w:ascii="Times New Roman" w:hAnsi="Times New Roman"/>
          <w:kern w:val="0"/>
          <w:sz w:val="28"/>
          <w:szCs w:val="28"/>
          <w:lang w:eastAsia="ru-RU"/>
        </w:rPr>
      </w:pPr>
      <w:r w:rsidRPr="00AA0E2E">
        <w:rPr>
          <w:rFonts w:ascii="Times New Roman" w:hAnsi="Times New Roman"/>
          <w:kern w:val="0"/>
          <w:sz w:val="28"/>
          <w:szCs w:val="28"/>
          <w:lang w:eastAsia="ru-RU"/>
        </w:rPr>
        <w:t>С 10 января 2016 года вступ</w:t>
      </w:r>
      <w:bookmarkStart w:id="0" w:name="_GoBack"/>
      <w:bookmarkEnd w:id="0"/>
      <w:r w:rsidRPr="00AA0E2E">
        <w:rPr>
          <w:rFonts w:ascii="Times New Roman" w:hAnsi="Times New Roman"/>
          <w:kern w:val="0"/>
          <w:sz w:val="28"/>
          <w:szCs w:val="28"/>
          <w:lang w:eastAsia="ru-RU"/>
        </w:rPr>
        <w:t xml:space="preserve">ил в силу Федеральный закон от 30 декабря 2015 года № 437-ФЗ «О внесении изменений в Уголовно-процессуальный кодекс Российской Федерации», гарантирующий </w:t>
      </w:r>
      <w:proofErr w:type="gramStart"/>
      <w:r w:rsidRPr="00AA0E2E">
        <w:rPr>
          <w:rFonts w:ascii="Times New Roman" w:hAnsi="Times New Roman"/>
          <w:kern w:val="0"/>
          <w:sz w:val="28"/>
          <w:szCs w:val="28"/>
          <w:lang w:eastAsia="ru-RU"/>
        </w:rPr>
        <w:t>задержанному</w:t>
      </w:r>
      <w:proofErr w:type="gramEnd"/>
      <w:r w:rsidRPr="00AA0E2E">
        <w:rPr>
          <w:rFonts w:ascii="Times New Roman" w:hAnsi="Times New Roman"/>
          <w:kern w:val="0"/>
          <w:sz w:val="28"/>
          <w:szCs w:val="28"/>
          <w:lang w:eastAsia="ru-RU"/>
        </w:rPr>
        <w:t xml:space="preserve"> право на телефонный звонок родственникам или близким с тем, чтобы сообщить о своем задержании и месте нахождения. Данное право возникает у него в кратчайший срок, но не позднее 3 часов с момента доставления в орган дознания или к следователю. В целях предотвращения ситуации, когда задержанный мог бы раскрыть сведения о предварительном расследовании (в том числе </w:t>
      </w:r>
      <w:r w:rsidR="00523803" w:rsidRPr="00AA0E2E">
        <w:rPr>
          <w:rFonts w:ascii="Times New Roman" w:hAnsi="Times New Roman"/>
          <w:kern w:val="0"/>
          <w:sz w:val="28"/>
          <w:szCs w:val="28"/>
          <w:lang w:eastAsia="ru-RU"/>
        </w:rPr>
        <w:t xml:space="preserve">в </w:t>
      </w:r>
      <w:r w:rsidRPr="00AA0E2E">
        <w:rPr>
          <w:rFonts w:ascii="Times New Roman" w:hAnsi="Times New Roman"/>
          <w:kern w:val="0"/>
          <w:sz w:val="28"/>
          <w:szCs w:val="28"/>
          <w:lang w:eastAsia="ru-RU"/>
        </w:rPr>
        <w:t xml:space="preserve">случае, когда следователь, например, </w:t>
      </w:r>
      <w:r w:rsidR="00546381" w:rsidRPr="00AA0E2E">
        <w:rPr>
          <w:rFonts w:ascii="Times New Roman" w:hAnsi="Times New Roman"/>
          <w:kern w:val="0"/>
          <w:sz w:val="28"/>
          <w:szCs w:val="28"/>
          <w:lang w:eastAsia="ru-RU"/>
        </w:rPr>
        <w:t xml:space="preserve">не </w:t>
      </w:r>
      <w:r w:rsidRPr="00AA0E2E">
        <w:rPr>
          <w:rFonts w:ascii="Times New Roman" w:hAnsi="Times New Roman"/>
          <w:kern w:val="0"/>
          <w:sz w:val="28"/>
          <w:szCs w:val="28"/>
          <w:lang w:eastAsia="ru-RU"/>
        </w:rPr>
        <w:t>владеет иностранным языком), закон предусматривает, что соответствующий телефонный разговор должен осуществляться задержанным на русском языке в присутствии</w:t>
      </w:r>
      <w:r w:rsidR="001E6F61" w:rsidRPr="00AA0E2E">
        <w:rPr>
          <w:rFonts w:ascii="Times New Roman" w:hAnsi="Times New Roman"/>
          <w:kern w:val="0"/>
          <w:sz w:val="28"/>
          <w:szCs w:val="28"/>
          <w:lang w:eastAsia="ru-RU"/>
        </w:rPr>
        <w:t xml:space="preserve"> дознавателя, следователя</w:t>
      </w:r>
      <w:r w:rsidR="00546381" w:rsidRPr="00AA0E2E">
        <w:rPr>
          <w:rFonts w:ascii="Times New Roman" w:hAnsi="Times New Roman"/>
          <w:kern w:val="0"/>
          <w:sz w:val="28"/>
          <w:szCs w:val="28"/>
          <w:lang w:eastAsia="ru-RU"/>
        </w:rPr>
        <w:t>.</w:t>
      </w:r>
      <w:r w:rsidRPr="00AA0E2E">
        <w:rPr>
          <w:rFonts w:ascii="Times New Roman" w:hAnsi="Times New Roman"/>
          <w:kern w:val="0"/>
          <w:sz w:val="28"/>
          <w:szCs w:val="28"/>
          <w:lang w:eastAsia="ru-RU"/>
        </w:rPr>
        <w:t xml:space="preserve"> </w:t>
      </w:r>
    </w:p>
    <w:p w:rsidR="00523803" w:rsidRPr="00AA0E2E" w:rsidRDefault="00546381" w:rsidP="00FA5B94">
      <w:pPr>
        <w:suppressAutoHyphens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/>
          <w:kern w:val="0"/>
          <w:sz w:val="28"/>
          <w:szCs w:val="28"/>
          <w:lang w:eastAsia="ru-RU"/>
        </w:rPr>
      </w:pPr>
      <w:r w:rsidRPr="00AA0E2E">
        <w:rPr>
          <w:rFonts w:ascii="Times New Roman" w:hAnsi="Times New Roman"/>
          <w:kern w:val="0"/>
          <w:sz w:val="28"/>
          <w:szCs w:val="28"/>
          <w:lang w:eastAsia="ru-RU"/>
        </w:rPr>
        <w:t xml:space="preserve">В случае отказа подозреваемого от права на телефонный разговор или невозможности в силу его физических или психических недостатков самостоятельно осуществлять указанное право такое уведомление производится дознавателем, следователем. </w:t>
      </w:r>
    </w:p>
    <w:p w:rsidR="00523803" w:rsidRPr="00AA0E2E" w:rsidRDefault="00523803" w:rsidP="00FA5B94">
      <w:pPr>
        <w:suppressAutoHyphens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/>
          <w:kern w:val="0"/>
          <w:sz w:val="28"/>
          <w:szCs w:val="28"/>
          <w:lang w:eastAsia="ru-RU"/>
        </w:rPr>
      </w:pPr>
      <w:r w:rsidRPr="00AA0E2E">
        <w:rPr>
          <w:rFonts w:ascii="Times New Roman" w:hAnsi="Times New Roman"/>
          <w:kern w:val="0"/>
          <w:sz w:val="28"/>
          <w:szCs w:val="28"/>
          <w:lang w:eastAsia="ru-RU"/>
        </w:rPr>
        <w:t xml:space="preserve">В отдельном случае уведомление может не производиться только с согласия прокурора. При этом данное исключение не применяется в отношении </w:t>
      </w:r>
      <w:proofErr w:type="gramStart"/>
      <w:r w:rsidRPr="00AA0E2E">
        <w:rPr>
          <w:rFonts w:ascii="Times New Roman" w:hAnsi="Times New Roman"/>
          <w:kern w:val="0"/>
          <w:sz w:val="28"/>
          <w:szCs w:val="28"/>
          <w:lang w:eastAsia="ru-RU"/>
        </w:rPr>
        <w:t>подозреваемого</w:t>
      </w:r>
      <w:proofErr w:type="gramEnd"/>
      <w:r w:rsidRPr="00AA0E2E">
        <w:rPr>
          <w:rFonts w:ascii="Times New Roman" w:hAnsi="Times New Roman"/>
          <w:kern w:val="0"/>
          <w:sz w:val="28"/>
          <w:szCs w:val="28"/>
          <w:lang w:eastAsia="ru-RU"/>
        </w:rPr>
        <w:t xml:space="preserve">, являющегося несовершеннолетним. </w:t>
      </w:r>
    </w:p>
    <w:p w:rsidR="00546381" w:rsidRPr="00AA0E2E" w:rsidRDefault="00546381" w:rsidP="00FA5B94">
      <w:pPr>
        <w:suppressAutoHyphens w:val="0"/>
        <w:autoSpaceDE w:val="0"/>
        <w:autoSpaceDN w:val="0"/>
        <w:adjustRightInd w:val="0"/>
        <w:spacing w:after="0"/>
        <w:ind w:firstLine="709"/>
        <w:jc w:val="both"/>
        <w:outlineLvl w:val="3"/>
        <w:rPr>
          <w:rFonts w:ascii="Times New Roman" w:hAnsi="Times New Roman"/>
          <w:kern w:val="0"/>
          <w:sz w:val="28"/>
          <w:szCs w:val="28"/>
          <w:lang w:eastAsia="ru-RU"/>
        </w:rPr>
      </w:pPr>
      <w:r w:rsidRPr="00AA0E2E">
        <w:rPr>
          <w:rFonts w:ascii="Times New Roman" w:hAnsi="Times New Roman"/>
          <w:kern w:val="0"/>
          <w:sz w:val="28"/>
          <w:szCs w:val="28"/>
          <w:lang w:eastAsia="ru-RU"/>
        </w:rPr>
        <w:t>Факт реализации права задержанного на телефонный звонок подтверждается соответствующей отметкой в протоколе задержания.</w:t>
      </w:r>
    </w:p>
    <w:p w:rsidR="00EB15CE" w:rsidRPr="00AA0E2E" w:rsidRDefault="00EB15CE" w:rsidP="00FA5B94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27990" w:rsidRPr="00AA0E2E" w:rsidRDefault="00127990" w:rsidP="00FA5B94">
      <w:pPr>
        <w:pStyle w:val="a5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A0E2E">
        <w:rPr>
          <w:rFonts w:ascii="Times New Roman" w:hAnsi="Times New Roman"/>
          <w:sz w:val="28"/>
          <w:szCs w:val="28"/>
        </w:rPr>
        <w:t>Исх. №</w:t>
      </w:r>
      <w:r w:rsidR="00013C85" w:rsidRPr="00AA0E2E">
        <w:rPr>
          <w:rFonts w:ascii="Times New Roman" w:hAnsi="Times New Roman"/>
          <w:sz w:val="28"/>
          <w:szCs w:val="28"/>
        </w:rPr>
        <w:t xml:space="preserve"> </w:t>
      </w:r>
      <w:r w:rsidR="00FA5B94" w:rsidRPr="00AA0E2E">
        <w:rPr>
          <w:rFonts w:ascii="Times New Roman" w:hAnsi="Times New Roman"/>
          <w:sz w:val="28"/>
          <w:szCs w:val="28"/>
          <w:lang w:val="en-US"/>
        </w:rPr>
        <w:t>18</w:t>
      </w:r>
      <w:r w:rsidR="00282C76" w:rsidRPr="00AA0E2E">
        <w:rPr>
          <w:rFonts w:ascii="Times New Roman" w:hAnsi="Times New Roman"/>
          <w:sz w:val="28"/>
          <w:szCs w:val="28"/>
        </w:rPr>
        <w:t xml:space="preserve"> </w:t>
      </w:r>
      <w:r w:rsidRPr="00AA0E2E">
        <w:rPr>
          <w:rFonts w:ascii="Times New Roman" w:hAnsi="Times New Roman"/>
          <w:sz w:val="28"/>
          <w:szCs w:val="28"/>
        </w:rPr>
        <w:t>от</w:t>
      </w:r>
      <w:r w:rsidR="00262388" w:rsidRPr="00AA0E2E">
        <w:rPr>
          <w:rFonts w:ascii="Times New Roman" w:hAnsi="Times New Roman"/>
          <w:sz w:val="28"/>
          <w:szCs w:val="28"/>
        </w:rPr>
        <w:t xml:space="preserve"> </w:t>
      </w:r>
      <w:r w:rsidR="00FA5B94" w:rsidRPr="00AA0E2E">
        <w:rPr>
          <w:rFonts w:ascii="Times New Roman" w:hAnsi="Times New Roman"/>
          <w:sz w:val="28"/>
          <w:szCs w:val="28"/>
          <w:lang w:val="en-US"/>
        </w:rPr>
        <w:t xml:space="preserve">14 </w:t>
      </w:r>
      <w:r w:rsidR="00EB15CE" w:rsidRPr="00AA0E2E">
        <w:rPr>
          <w:rFonts w:ascii="Times New Roman" w:hAnsi="Times New Roman"/>
          <w:sz w:val="28"/>
          <w:szCs w:val="28"/>
        </w:rPr>
        <w:t xml:space="preserve">января </w:t>
      </w:r>
      <w:r w:rsidR="00900981" w:rsidRPr="00AA0E2E">
        <w:rPr>
          <w:rFonts w:ascii="Times New Roman" w:hAnsi="Times New Roman"/>
          <w:sz w:val="28"/>
          <w:szCs w:val="28"/>
        </w:rPr>
        <w:t>201</w:t>
      </w:r>
      <w:r w:rsidR="00EB15CE" w:rsidRPr="00AA0E2E">
        <w:rPr>
          <w:rFonts w:ascii="Times New Roman" w:hAnsi="Times New Roman"/>
          <w:sz w:val="28"/>
          <w:szCs w:val="28"/>
        </w:rPr>
        <w:t>6</w:t>
      </w:r>
      <w:r w:rsidRPr="00AA0E2E">
        <w:rPr>
          <w:rFonts w:ascii="Times New Roman" w:hAnsi="Times New Roman"/>
          <w:sz w:val="28"/>
          <w:szCs w:val="28"/>
        </w:rPr>
        <w:t xml:space="preserve"> года</w:t>
      </w:r>
    </w:p>
    <w:sectPr w:rsidR="00127990" w:rsidRPr="00AA0E2E" w:rsidSect="000D2746">
      <w:headerReference w:type="default" r:id="rId8"/>
      <w:pgSz w:w="11906" w:h="16838"/>
      <w:pgMar w:top="709" w:right="850" w:bottom="426" w:left="1701" w:header="426" w:footer="720" w:gutter="0"/>
      <w:cols w:space="720"/>
      <w:titlePg/>
      <w:docGrid w:linePitch="360" w:charSpace="3686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7B8" w:rsidRDefault="001607B8" w:rsidP="000122F1">
      <w:pPr>
        <w:spacing w:after="0" w:line="240" w:lineRule="auto"/>
      </w:pPr>
      <w:r>
        <w:separator/>
      </w:r>
    </w:p>
  </w:endnote>
  <w:endnote w:type="continuationSeparator" w:id="0">
    <w:p w:rsidR="001607B8" w:rsidRDefault="001607B8" w:rsidP="000122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7B8" w:rsidRDefault="001607B8" w:rsidP="000122F1">
      <w:pPr>
        <w:spacing w:after="0" w:line="240" w:lineRule="auto"/>
      </w:pPr>
      <w:r>
        <w:separator/>
      </w:r>
    </w:p>
  </w:footnote>
  <w:footnote w:type="continuationSeparator" w:id="0">
    <w:p w:rsidR="001607B8" w:rsidRDefault="001607B8" w:rsidP="000122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2DED" w:rsidRDefault="000122F1" w:rsidP="00F32CA6">
    <w:pPr>
      <w:pStyle w:val="aa"/>
      <w:jc w:val="right"/>
      <w:rPr>
        <w:rFonts w:ascii="Times New Roman" w:hAnsi="Times New Roman"/>
        <w:sz w:val="8"/>
        <w:szCs w:val="8"/>
        <w:lang w:val="ru-RU"/>
      </w:rPr>
    </w:pPr>
    <w:r w:rsidRPr="00F32CA6">
      <w:rPr>
        <w:rFonts w:ascii="Times New Roman" w:hAnsi="Times New Roman"/>
        <w:sz w:val="28"/>
        <w:szCs w:val="28"/>
      </w:rPr>
      <w:fldChar w:fldCharType="begin"/>
    </w:r>
    <w:r w:rsidRPr="00F32CA6">
      <w:rPr>
        <w:rFonts w:ascii="Times New Roman" w:hAnsi="Times New Roman"/>
        <w:sz w:val="28"/>
        <w:szCs w:val="28"/>
      </w:rPr>
      <w:instrText>PAGE   \* MERGEFORMAT</w:instrText>
    </w:r>
    <w:r w:rsidRPr="00F32CA6">
      <w:rPr>
        <w:rFonts w:ascii="Times New Roman" w:hAnsi="Times New Roman"/>
        <w:sz w:val="28"/>
        <w:szCs w:val="28"/>
      </w:rPr>
      <w:fldChar w:fldCharType="separate"/>
    </w:r>
    <w:r w:rsidR="00EB15CE">
      <w:rPr>
        <w:rFonts w:ascii="Times New Roman" w:hAnsi="Times New Roman"/>
        <w:noProof/>
        <w:sz w:val="28"/>
        <w:szCs w:val="28"/>
      </w:rPr>
      <w:t>2</w:t>
    </w:r>
    <w:r w:rsidRPr="00F32CA6">
      <w:rPr>
        <w:rFonts w:ascii="Times New Roman" w:hAnsi="Times New Roman"/>
        <w:sz w:val="28"/>
        <w:szCs w:val="28"/>
      </w:rPr>
      <w:fldChar w:fldCharType="end"/>
    </w:r>
  </w:p>
  <w:p w:rsidR="002F2DED" w:rsidRPr="002F2DED" w:rsidRDefault="002F2DED" w:rsidP="00F32CA6">
    <w:pPr>
      <w:pStyle w:val="aa"/>
      <w:jc w:val="right"/>
      <w:rPr>
        <w:rFonts w:ascii="Times New Roman" w:hAnsi="Times New Roman"/>
        <w:sz w:val="8"/>
        <w:szCs w:val="8"/>
        <w:lang w:val="ru-RU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113EFD"/>
    <w:multiLevelType w:val="hybridMultilevel"/>
    <w:tmpl w:val="A3B6137C"/>
    <w:lvl w:ilvl="0" w:tplc="611AA2B0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3146"/>
    <w:rsid w:val="000122F1"/>
    <w:rsid w:val="00013C85"/>
    <w:rsid w:val="00020262"/>
    <w:rsid w:val="00020C1E"/>
    <w:rsid w:val="0003389C"/>
    <w:rsid w:val="00037F22"/>
    <w:rsid w:val="00041643"/>
    <w:rsid w:val="0004428A"/>
    <w:rsid w:val="000455C3"/>
    <w:rsid w:val="000727DC"/>
    <w:rsid w:val="00082B1E"/>
    <w:rsid w:val="00084FB3"/>
    <w:rsid w:val="0008629D"/>
    <w:rsid w:val="00091186"/>
    <w:rsid w:val="000971B1"/>
    <w:rsid w:val="000A0C05"/>
    <w:rsid w:val="000B2970"/>
    <w:rsid w:val="000B58D9"/>
    <w:rsid w:val="000B6DF0"/>
    <w:rsid w:val="000C7105"/>
    <w:rsid w:val="000D1106"/>
    <w:rsid w:val="000D2746"/>
    <w:rsid w:val="000D4601"/>
    <w:rsid w:val="000D622B"/>
    <w:rsid w:val="000F78B2"/>
    <w:rsid w:val="00127990"/>
    <w:rsid w:val="001324CD"/>
    <w:rsid w:val="00136986"/>
    <w:rsid w:val="00145EC8"/>
    <w:rsid w:val="001542D6"/>
    <w:rsid w:val="00156270"/>
    <w:rsid w:val="001607B8"/>
    <w:rsid w:val="00161CDB"/>
    <w:rsid w:val="00193D1A"/>
    <w:rsid w:val="001A41E6"/>
    <w:rsid w:val="001A44EA"/>
    <w:rsid w:val="001A64CF"/>
    <w:rsid w:val="001A6D71"/>
    <w:rsid w:val="001C3B3D"/>
    <w:rsid w:val="001D4527"/>
    <w:rsid w:val="001D4F4D"/>
    <w:rsid w:val="001E48DE"/>
    <w:rsid w:val="001E543D"/>
    <w:rsid w:val="001E6F61"/>
    <w:rsid w:val="001F0B8A"/>
    <w:rsid w:val="001F59BB"/>
    <w:rsid w:val="00217068"/>
    <w:rsid w:val="0022400A"/>
    <w:rsid w:val="00225B79"/>
    <w:rsid w:val="002308E2"/>
    <w:rsid w:val="00236346"/>
    <w:rsid w:val="0024015C"/>
    <w:rsid w:val="00240876"/>
    <w:rsid w:val="00242B51"/>
    <w:rsid w:val="00262388"/>
    <w:rsid w:val="002649BD"/>
    <w:rsid w:val="002664F7"/>
    <w:rsid w:val="002712DC"/>
    <w:rsid w:val="002715DA"/>
    <w:rsid w:val="00282C76"/>
    <w:rsid w:val="002968A8"/>
    <w:rsid w:val="002A13EE"/>
    <w:rsid w:val="002A2CD0"/>
    <w:rsid w:val="002A54AD"/>
    <w:rsid w:val="002B6A4A"/>
    <w:rsid w:val="002C2B10"/>
    <w:rsid w:val="002C67A0"/>
    <w:rsid w:val="002D1D42"/>
    <w:rsid w:val="002D2897"/>
    <w:rsid w:val="002D73EF"/>
    <w:rsid w:val="002D7718"/>
    <w:rsid w:val="002D7B40"/>
    <w:rsid w:val="002F2DED"/>
    <w:rsid w:val="0030301C"/>
    <w:rsid w:val="0030495E"/>
    <w:rsid w:val="003141C8"/>
    <w:rsid w:val="00315544"/>
    <w:rsid w:val="00322D55"/>
    <w:rsid w:val="00323D67"/>
    <w:rsid w:val="00324B8B"/>
    <w:rsid w:val="00324F48"/>
    <w:rsid w:val="00326731"/>
    <w:rsid w:val="00327388"/>
    <w:rsid w:val="00337C85"/>
    <w:rsid w:val="00337C87"/>
    <w:rsid w:val="0035205B"/>
    <w:rsid w:val="00361487"/>
    <w:rsid w:val="00385BA8"/>
    <w:rsid w:val="00391CC0"/>
    <w:rsid w:val="0039790A"/>
    <w:rsid w:val="003C5FE3"/>
    <w:rsid w:val="003C7B49"/>
    <w:rsid w:val="003D3954"/>
    <w:rsid w:val="003F6F72"/>
    <w:rsid w:val="00405907"/>
    <w:rsid w:val="004061B0"/>
    <w:rsid w:val="00422321"/>
    <w:rsid w:val="00424932"/>
    <w:rsid w:val="00442337"/>
    <w:rsid w:val="00460C81"/>
    <w:rsid w:val="00462AD7"/>
    <w:rsid w:val="00464304"/>
    <w:rsid w:val="00467BC5"/>
    <w:rsid w:val="00484AA3"/>
    <w:rsid w:val="00492979"/>
    <w:rsid w:val="00494893"/>
    <w:rsid w:val="0049508E"/>
    <w:rsid w:val="00497BDC"/>
    <w:rsid w:val="004A3E13"/>
    <w:rsid w:val="004A56E9"/>
    <w:rsid w:val="004B0DFA"/>
    <w:rsid w:val="004B6704"/>
    <w:rsid w:val="004B6B20"/>
    <w:rsid w:val="004D0BC0"/>
    <w:rsid w:val="004D3DC1"/>
    <w:rsid w:val="004D7D5F"/>
    <w:rsid w:val="004E0F64"/>
    <w:rsid w:val="00507574"/>
    <w:rsid w:val="00511BA9"/>
    <w:rsid w:val="00523803"/>
    <w:rsid w:val="00527289"/>
    <w:rsid w:val="0053416F"/>
    <w:rsid w:val="0054021B"/>
    <w:rsid w:val="00545EF3"/>
    <w:rsid w:val="00546381"/>
    <w:rsid w:val="00546ABA"/>
    <w:rsid w:val="00552CEC"/>
    <w:rsid w:val="00553E5D"/>
    <w:rsid w:val="00576E02"/>
    <w:rsid w:val="0058159C"/>
    <w:rsid w:val="00584AA8"/>
    <w:rsid w:val="0059396E"/>
    <w:rsid w:val="00596EFD"/>
    <w:rsid w:val="005B2065"/>
    <w:rsid w:val="005B29A0"/>
    <w:rsid w:val="005B3D7F"/>
    <w:rsid w:val="005B5E09"/>
    <w:rsid w:val="005B7E00"/>
    <w:rsid w:val="005C4A2E"/>
    <w:rsid w:val="005C4C2B"/>
    <w:rsid w:val="005C5542"/>
    <w:rsid w:val="005C68C0"/>
    <w:rsid w:val="005C7E4C"/>
    <w:rsid w:val="005D0350"/>
    <w:rsid w:val="005D18F0"/>
    <w:rsid w:val="005D21E6"/>
    <w:rsid w:val="005D2B57"/>
    <w:rsid w:val="005D6A2F"/>
    <w:rsid w:val="006021FE"/>
    <w:rsid w:val="00603146"/>
    <w:rsid w:val="00611BE2"/>
    <w:rsid w:val="00623C97"/>
    <w:rsid w:val="00624319"/>
    <w:rsid w:val="00631CC3"/>
    <w:rsid w:val="00653481"/>
    <w:rsid w:val="00657723"/>
    <w:rsid w:val="00657D31"/>
    <w:rsid w:val="00665623"/>
    <w:rsid w:val="006716F8"/>
    <w:rsid w:val="00673817"/>
    <w:rsid w:val="00674F81"/>
    <w:rsid w:val="006772ED"/>
    <w:rsid w:val="00684753"/>
    <w:rsid w:val="00694A36"/>
    <w:rsid w:val="006A6FA0"/>
    <w:rsid w:val="006B6A81"/>
    <w:rsid w:val="006B6D01"/>
    <w:rsid w:val="006C5812"/>
    <w:rsid w:val="006C5A0B"/>
    <w:rsid w:val="006C64A5"/>
    <w:rsid w:val="006D2349"/>
    <w:rsid w:val="006D38DB"/>
    <w:rsid w:val="006E0442"/>
    <w:rsid w:val="006F21C2"/>
    <w:rsid w:val="006F3048"/>
    <w:rsid w:val="006F52FE"/>
    <w:rsid w:val="0070020F"/>
    <w:rsid w:val="00703EBD"/>
    <w:rsid w:val="00704B2B"/>
    <w:rsid w:val="00711645"/>
    <w:rsid w:val="00712C30"/>
    <w:rsid w:val="007225A9"/>
    <w:rsid w:val="00744A25"/>
    <w:rsid w:val="00752031"/>
    <w:rsid w:val="00757E27"/>
    <w:rsid w:val="00761BC8"/>
    <w:rsid w:val="00764E74"/>
    <w:rsid w:val="00766216"/>
    <w:rsid w:val="007751EC"/>
    <w:rsid w:val="00782AD9"/>
    <w:rsid w:val="007849C7"/>
    <w:rsid w:val="00792236"/>
    <w:rsid w:val="007B533D"/>
    <w:rsid w:val="007C1E50"/>
    <w:rsid w:val="007C26E2"/>
    <w:rsid w:val="007C4089"/>
    <w:rsid w:val="007D1E12"/>
    <w:rsid w:val="007E4080"/>
    <w:rsid w:val="007E441B"/>
    <w:rsid w:val="00810715"/>
    <w:rsid w:val="00813494"/>
    <w:rsid w:val="008218E2"/>
    <w:rsid w:val="00837245"/>
    <w:rsid w:val="00847515"/>
    <w:rsid w:val="00866009"/>
    <w:rsid w:val="00886028"/>
    <w:rsid w:val="00892961"/>
    <w:rsid w:val="0089418C"/>
    <w:rsid w:val="008958D6"/>
    <w:rsid w:val="008A37F2"/>
    <w:rsid w:val="008B1BD0"/>
    <w:rsid w:val="008D02CA"/>
    <w:rsid w:val="008E1CAC"/>
    <w:rsid w:val="008F3928"/>
    <w:rsid w:val="008F3BB3"/>
    <w:rsid w:val="008F6746"/>
    <w:rsid w:val="008F7690"/>
    <w:rsid w:val="00900981"/>
    <w:rsid w:val="00904B94"/>
    <w:rsid w:val="00907DBF"/>
    <w:rsid w:val="00916F39"/>
    <w:rsid w:val="009223EC"/>
    <w:rsid w:val="00923BA6"/>
    <w:rsid w:val="0092665E"/>
    <w:rsid w:val="0092743F"/>
    <w:rsid w:val="0094326D"/>
    <w:rsid w:val="00950E98"/>
    <w:rsid w:val="00952C64"/>
    <w:rsid w:val="0095794B"/>
    <w:rsid w:val="009602CB"/>
    <w:rsid w:val="00960FE2"/>
    <w:rsid w:val="0097483F"/>
    <w:rsid w:val="00980DC6"/>
    <w:rsid w:val="00981080"/>
    <w:rsid w:val="009A701E"/>
    <w:rsid w:val="009B6AE7"/>
    <w:rsid w:val="009D083E"/>
    <w:rsid w:val="009D0D07"/>
    <w:rsid w:val="009D2045"/>
    <w:rsid w:val="009D2F4B"/>
    <w:rsid w:val="009D7C83"/>
    <w:rsid w:val="009E3822"/>
    <w:rsid w:val="009E5F98"/>
    <w:rsid w:val="009F0B1E"/>
    <w:rsid w:val="009F0E2B"/>
    <w:rsid w:val="00A20FA8"/>
    <w:rsid w:val="00A23491"/>
    <w:rsid w:val="00A27377"/>
    <w:rsid w:val="00A354E9"/>
    <w:rsid w:val="00A3584C"/>
    <w:rsid w:val="00A475CD"/>
    <w:rsid w:val="00A509D4"/>
    <w:rsid w:val="00A519F8"/>
    <w:rsid w:val="00A5343C"/>
    <w:rsid w:val="00A53BD2"/>
    <w:rsid w:val="00A5609A"/>
    <w:rsid w:val="00A65974"/>
    <w:rsid w:val="00A71E21"/>
    <w:rsid w:val="00A7409C"/>
    <w:rsid w:val="00A74753"/>
    <w:rsid w:val="00A7522F"/>
    <w:rsid w:val="00A80037"/>
    <w:rsid w:val="00A85479"/>
    <w:rsid w:val="00A87979"/>
    <w:rsid w:val="00A90963"/>
    <w:rsid w:val="00A90C98"/>
    <w:rsid w:val="00A91EEB"/>
    <w:rsid w:val="00AA0E2E"/>
    <w:rsid w:val="00AB6A98"/>
    <w:rsid w:val="00AD5D7C"/>
    <w:rsid w:val="00AD5E1B"/>
    <w:rsid w:val="00AD7D31"/>
    <w:rsid w:val="00AF0479"/>
    <w:rsid w:val="00AF0861"/>
    <w:rsid w:val="00AF2DEF"/>
    <w:rsid w:val="00AF6311"/>
    <w:rsid w:val="00B02586"/>
    <w:rsid w:val="00B158B9"/>
    <w:rsid w:val="00B33565"/>
    <w:rsid w:val="00B4557F"/>
    <w:rsid w:val="00B550E0"/>
    <w:rsid w:val="00B67687"/>
    <w:rsid w:val="00B93F18"/>
    <w:rsid w:val="00B94BB3"/>
    <w:rsid w:val="00BA124D"/>
    <w:rsid w:val="00BA25F1"/>
    <w:rsid w:val="00BB1351"/>
    <w:rsid w:val="00BB26D4"/>
    <w:rsid w:val="00BC2B27"/>
    <w:rsid w:val="00BC3A95"/>
    <w:rsid w:val="00BC413A"/>
    <w:rsid w:val="00BC55C6"/>
    <w:rsid w:val="00BE1F5B"/>
    <w:rsid w:val="00BE1F61"/>
    <w:rsid w:val="00BF0911"/>
    <w:rsid w:val="00BF0928"/>
    <w:rsid w:val="00C000E8"/>
    <w:rsid w:val="00C02FEA"/>
    <w:rsid w:val="00C10709"/>
    <w:rsid w:val="00C171AC"/>
    <w:rsid w:val="00C30CCA"/>
    <w:rsid w:val="00C3253B"/>
    <w:rsid w:val="00C333FD"/>
    <w:rsid w:val="00C65CFE"/>
    <w:rsid w:val="00C67208"/>
    <w:rsid w:val="00C73FBF"/>
    <w:rsid w:val="00C74D39"/>
    <w:rsid w:val="00C77209"/>
    <w:rsid w:val="00C77289"/>
    <w:rsid w:val="00C82436"/>
    <w:rsid w:val="00C838C7"/>
    <w:rsid w:val="00C85C65"/>
    <w:rsid w:val="00C90E52"/>
    <w:rsid w:val="00C91393"/>
    <w:rsid w:val="00CA5DA4"/>
    <w:rsid w:val="00CB1971"/>
    <w:rsid w:val="00CC5044"/>
    <w:rsid w:val="00CE1047"/>
    <w:rsid w:val="00CE749D"/>
    <w:rsid w:val="00CF2B0F"/>
    <w:rsid w:val="00CF60AB"/>
    <w:rsid w:val="00CF71A9"/>
    <w:rsid w:val="00D03B4E"/>
    <w:rsid w:val="00D05B54"/>
    <w:rsid w:val="00D10C65"/>
    <w:rsid w:val="00D636CD"/>
    <w:rsid w:val="00D663DC"/>
    <w:rsid w:val="00D66487"/>
    <w:rsid w:val="00D6753C"/>
    <w:rsid w:val="00D705CC"/>
    <w:rsid w:val="00D744BD"/>
    <w:rsid w:val="00D74DE6"/>
    <w:rsid w:val="00D762A9"/>
    <w:rsid w:val="00D76B18"/>
    <w:rsid w:val="00D805F6"/>
    <w:rsid w:val="00D97CEB"/>
    <w:rsid w:val="00DA171E"/>
    <w:rsid w:val="00DD5318"/>
    <w:rsid w:val="00DD785E"/>
    <w:rsid w:val="00DE0C52"/>
    <w:rsid w:val="00DE6AAA"/>
    <w:rsid w:val="00DF4BAF"/>
    <w:rsid w:val="00DF4E97"/>
    <w:rsid w:val="00E07D08"/>
    <w:rsid w:val="00E31FC8"/>
    <w:rsid w:val="00E34A12"/>
    <w:rsid w:val="00E3522F"/>
    <w:rsid w:val="00E35B88"/>
    <w:rsid w:val="00E40270"/>
    <w:rsid w:val="00E56149"/>
    <w:rsid w:val="00E8227B"/>
    <w:rsid w:val="00E910E6"/>
    <w:rsid w:val="00E94194"/>
    <w:rsid w:val="00E955A7"/>
    <w:rsid w:val="00EA2906"/>
    <w:rsid w:val="00EA6235"/>
    <w:rsid w:val="00EA6CF4"/>
    <w:rsid w:val="00EB0846"/>
    <w:rsid w:val="00EB15CE"/>
    <w:rsid w:val="00ED03C6"/>
    <w:rsid w:val="00ED1B52"/>
    <w:rsid w:val="00F11152"/>
    <w:rsid w:val="00F11390"/>
    <w:rsid w:val="00F12656"/>
    <w:rsid w:val="00F2160C"/>
    <w:rsid w:val="00F21A88"/>
    <w:rsid w:val="00F27B5B"/>
    <w:rsid w:val="00F32CA6"/>
    <w:rsid w:val="00F40B0B"/>
    <w:rsid w:val="00F45011"/>
    <w:rsid w:val="00F450EA"/>
    <w:rsid w:val="00F503BB"/>
    <w:rsid w:val="00F66BA9"/>
    <w:rsid w:val="00F76D19"/>
    <w:rsid w:val="00F818B5"/>
    <w:rsid w:val="00F86B59"/>
    <w:rsid w:val="00F931F3"/>
    <w:rsid w:val="00FA5B94"/>
    <w:rsid w:val="00FA7CE2"/>
    <w:rsid w:val="00FB0E6D"/>
    <w:rsid w:val="00FB4663"/>
    <w:rsid w:val="00FC374E"/>
    <w:rsid w:val="00FC716C"/>
    <w:rsid w:val="00FD22B7"/>
    <w:rsid w:val="00FE0AAA"/>
    <w:rsid w:val="00FF4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00" w:line="276" w:lineRule="auto"/>
    </w:pPr>
    <w:rPr>
      <w:rFonts w:ascii="Calibri" w:hAnsi="Calibri"/>
      <w:kern w:val="1"/>
      <w:sz w:val="22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">
    <w:name w:val="Default Paragraph Font"/>
  </w:style>
  <w:style w:type="character" w:customStyle="1" w:styleId="a3">
    <w:name w:val="Текст выноски Знак"/>
    <w:rPr>
      <w:rFonts w:ascii="Tahoma" w:eastAsia="Times New Roman" w:hAnsi="Tahoma" w:cs="Tahoma"/>
      <w:kern w:val="1"/>
      <w:sz w:val="16"/>
      <w:szCs w:val="16"/>
    </w:rPr>
  </w:style>
  <w:style w:type="paragraph" w:customStyle="1" w:styleId="a4">
    <w:name w:val="Заголовок"/>
    <w:basedOn w:val="a"/>
    <w:next w:val="a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5">
    <w:name w:val="Body Text"/>
    <w:basedOn w:val="a"/>
    <w:pPr>
      <w:spacing w:after="120"/>
    </w:pPr>
  </w:style>
  <w:style w:type="paragraph" w:styleId="a6">
    <w:name w:val="List"/>
    <w:basedOn w:val="a5"/>
    <w:rPr>
      <w:rFonts w:cs="Mangal"/>
    </w:rPr>
  </w:style>
  <w:style w:type="paragraph" w:customStyle="1" w:styleId="1">
    <w:name w:val="Название1"/>
    <w:basedOn w:val="a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0">
    <w:name w:val="Указатель1"/>
    <w:basedOn w:val="a"/>
    <w:pPr>
      <w:suppressLineNumbers/>
    </w:pPr>
    <w:rPr>
      <w:rFonts w:cs="Mangal"/>
    </w:rPr>
  </w:style>
  <w:style w:type="paragraph" w:customStyle="1" w:styleId="BalloonText">
    <w:name w:val="Balloon Text"/>
    <w:basedOn w:val="a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NormalWeb">
    <w:name w:val="Normal (Web)"/>
    <w:basedOn w:val="a"/>
    <w:pPr>
      <w:suppressAutoHyphens w:val="0"/>
      <w:overflowPunct w:val="0"/>
      <w:spacing w:before="28" w:after="119" w:line="100" w:lineRule="atLeast"/>
    </w:pPr>
    <w:rPr>
      <w:rFonts w:ascii="Times New Roman" w:hAnsi="Times New Roman"/>
      <w:sz w:val="24"/>
      <w:szCs w:val="24"/>
    </w:rPr>
  </w:style>
  <w:style w:type="character" w:styleId="a7">
    <w:name w:val="Hyperlink"/>
    <w:semiHidden/>
    <w:unhideWhenUsed/>
    <w:rsid w:val="00904B94"/>
    <w:rPr>
      <w:color w:val="0000FF"/>
      <w:u w:val="single"/>
    </w:rPr>
  </w:style>
  <w:style w:type="paragraph" w:styleId="a8">
    <w:name w:val="Balloon Text"/>
    <w:basedOn w:val="a"/>
    <w:link w:val="11"/>
    <w:uiPriority w:val="99"/>
    <w:semiHidden/>
    <w:unhideWhenUsed/>
    <w:rsid w:val="0022400A"/>
    <w:pPr>
      <w:spacing w:after="0" w:line="240" w:lineRule="auto"/>
    </w:pPr>
    <w:rPr>
      <w:rFonts w:ascii="Tahoma" w:hAnsi="Tahoma"/>
      <w:sz w:val="16"/>
      <w:szCs w:val="16"/>
      <w:lang w:val="x-none"/>
    </w:rPr>
  </w:style>
  <w:style w:type="character" w:customStyle="1" w:styleId="11">
    <w:name w:val="Текст выноски Знак1"/>
    <w:link w:val="a8"/>
    <w:uiPriority w:val="99"/>
    <w:semiHidden/>
    <w:rsid w:val="0022400A"/>
    <w:rPr>
      <w:rFonts w:ascii="Tahoma" w:hAnsi="Tahoma" w:cs="Tahoma"/>
      <w:kern w:val="1"/>
      <w:sz w:val="16"/>
      <w:szCs w:val="16"/>
      <w:lang w:eastAsia="ar-SA"/>
    </w:rPr>
  </w:style>
  <w:style w:type="paragraph" w:styleId="a9">
    <w:name w:val="Normal (Web)"/>
    <w:basedOn w:val="a"/>
    <w:uiPriority w:val="99"/>
    <w:semiHidden/>
    <w:unhideWhenUsed/>
    <w:rsid w:val="00D03B4E"/>
    <w:pPr>
      <w:suppressAutoHyphens w:val="0"/>
      <w:spacing w:before="100" w:beforeAutospacing="1" w:after="100" w:afterAutospacing="1" w:line="240" w:lineRule="auto"/>
      <w:ind w:firstLine="300"/>
      <w:jc w:val="both"/>
    </w:pPr>
    <w:rPr>
      <w:rFonts w:ascii="Tahoma" w:hAnsi="Tahoma" w:cs="Tahoma"/>
      <w:kern w:val="0"/>
      <w:sz w:val="18"/>
      <w:szCs w:val="18"/>
      <w:lang w:eastAsia="ru-RU"/>
    </w:rPr>
  </w:style>
  <w:style w:type="paragraph" w:styleId="aa">
    <w:name w:val="header"/>
    <w:basedOn w:val="a"/>
    <w:link w:val="ab"/>
    <w:uiPriority w:val="99"/>
    <w:unhideWhenUsed/>
    <w:rsid w:val="000122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0122F1"/>
    <w:rPr>
      <w:rFonts w:ascii="Calibri" w:hAnsi="Calibri"/>
      <w:kern w:val="1"/>
      <w:sz w:val="22"/>
      <w:lang w:eastAsia="ar-SA"/>
    </w:rPr>
  </w:style>
  <w:style w:type="paragraph" w:styleId="ac">
    <w:name w:val="footer"/>
    <w:basedOn w:val="a"/>
    <w:link w:val="ad"/>
    <w:uiPriority w:val="99"/>
    <w:unhideWhenUsed/>
    <w:rsid w:val="000122F1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0122F1"/>
    <w:rPr>
      <w:rFonts w:ascii="Calibri" w:hAnsi="Calibri"/>
      <w:kern w:val="1"/>
      <w:sz w:val="22"/>
      <w:lang w:eastAsia="ar-SA"/>
    </w:rPr>
  </w:style>
  <w:style w:type="character" w:styleId="ae">
    <w:name w:val="Strong"/>
    <w:uiPriority w:val="22"/>
    <w:qFormat/>
    <w:rsid w:val="006E04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758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092107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8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78869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981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1801720">
                          <w:blockQuote w:val="1"/>
                          <w:marLeft w:val="720"/>
                          <w:marRight w:val="72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5116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FB436-B8DD-4E40-BD88-C8BD35620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2016-01-15T06:32:00Z</cp:lastPrinted>
  <dcterms:created xsi:type="dcterms:W3CDTF">2016-01-15T08:25:00Z</dcterms:created>
  <dcterms:modified xsi:type="dcterms:W3CDTF">2016-01-15T08:25:00Z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